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FD" w:rsidRPr="00E450E9" w:rsidRDefault="00E450E9" w:rsidP="00E450E9">
      <w:pPr>
        <w:jc w:val="center"/>
        <w:rPr>
          <w:rFonts w:ascii="Times New Roman" w:hAnsi="Times New Roman" w:cs="Times New Roman"/>
          <w:b/>
        </w:rPr>
      </w:pPr>
      <w:r w:rsidRPr="00E450E9">
        <w:rPr>
          <w:rFonts w:ascii="Times New Roman" w:hAnsi="Times New Roman" w:cs="Times New Roman"/>
          <w:b/>
        </w:rPr>
        <w:t>Część 1 - pieczywo</w:t>
      </w:r>
    </w:p>
    <w:tbl>
      <w:tblPr>
        <w:tblW w:w="143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1"/>
        <w:gridCol w:w="4768"/>
        <w:gridCol w:w="1352"/>
        <w:gridCol w:w="855"/>
        <w:gridCol w:w="540"/>
        <w:gridCol w:w="1448"/>
        <w:gridCol w:w="1838"/>
        <w:gridCol w:w="1339"/>
        <w:gridCol w:w="1701"/>
      </w:tblGrid>
      <w:tr w:rsidR="008A547B" w:rsidRPr="008A547B" w:rsidTr="008A547B">
        <w:trPr>
          <w:trHeight w:val="10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Orientacyjna ilość w skali roku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za 1 kg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VAT w %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Termin przydatności </w:t>
            </w: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spożycia</w:t>
            </w:r>
          </w:p>
        </w:tc>
      </w:tr>
      <w:tr w:rsidR="008A547B" w:rsidRPr="008A547B" w:rsidTr="008A547B">
        <w:trPr>
          <w:trHeight w:val="291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Bagietka długa - waga ok. 250 g/1 szt.</w:t>
            </w:r>
            <w:r w:rsidRPr="008A547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 xml:space="preserve"> - </w:t>
            </w: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tradycyjna bagietka pszenna, na zakwasie pszennym, szerokość 9-10 cm, grubość 3-4 cm, długość ok. 40-42 cm, skórka chrupiąca i złocista, wnętrze białe, miękkie, po ściśnięciu wraca do pierwotnego kształtu, estetyczny wygląd i intensywny zapach, przez długi czas zachowuje swoją świeżość, bez uszkodzeń mechanicznych, bez </w:t>
            </w:r>
            <w:r w:rsidR="00E450E9"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wgnieceń</w:t>
            </w: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opakowanie zbiorcze - kosz plastikowy, czysty, bez zanieczyszczeń, nieuszkodzony, oznakowanie zbiorcze powinno zawierać: nazwę dostawcy – producenta, adres, nazwę produktu, masę netto produktu, datę – termin produkcji i przydatności do spożycia (należy spożyć do ... miesiąc, rok), warunki przechowywania,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47B" w:rsidRPr="008A547B" w:rsidRDefault="008A547B" w:rsidP="00A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</w:t>
            </w:r>
          </w:p>
        </w:tc>
      </w:tr>
      <w:tr w:rsidR="008A547B" w:rsidRPr="008A547B" w:rsidTr="008A547B">
        <w:trPr>
          <w:trHeight w:val="24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Bułka do hot doga -</w:t>
            </w: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bułka pszenna o długości 20 cm, waga 80 g/ 1 szt. kształt owalny, rozcięta </w:t>
            </w:r>
            <w:r w:rsidR="00E450E9"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wzdłuż</w:t>
            </w: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tylko z jednej strony umożliwiając nałożenie farszu, estetyczny wygląd i intensywny zapach, przez długi czas zachowuje swoją świeżość, bez uszkodzeń mechanicznych, bez </w:t>
            </w:r>
            <w:r w:rsidR="00E450E9"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wgnieceń</w:t>
            </w: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opakowanie zbiorcze - kosz plastikowy, czysty, bez zanieczyszczeń, nieuszkodzony, oznakowanie zbiorcze  powinno zawierać: nazwę dostawcy – producenta, adres, nazwę produktu, masę netto produktu, datę – termin produkcji i przydatności do spożycia (należy spożyć do ... miesiąc, rok), warunki przechowywania,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47B" w:rsidRPr="008A547B" w:rsidRDefault="008A547B" w:rsidP="00A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dni</w:t>
            </w:r>
          </w:p>
        </w:tc>
      </w:tr>
      <w:tr w:rsidR="008A547B" w:rsidRPr="008A547B" w:rsidTr="008A547B">
        <w:trPr>
          <w:trHeight w:val="283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Bułka grahamka</w:t>
            </w: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o wadze 100 g, pieczywo mieszane z mąki pszennej i graham, na kwasie, z dodatkiem soli, mleka, </w:t>
            </w:r>
            <w:r w:rsidR="00E450E9"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ekstraktu</w:t>
            </w: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słodowego, ziaren zbóż oraz innych </w:t>
            </w:r>
            <w:r w:rsidR="00E450E9"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dodatków</w:t>
            </w: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smakowych i konserwujących zgodnie z recepturą, podłużna lub okrągła bułka z poprzecznym podziałem lub bez, skórka porowata z widocznymi ziarnami, aromat swoisty</w:t>
            </w:r>
            <w:r w:rsidR="00E450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bez uszkodzeń mechanicznych, bez </w:t>
            </w:r>
            <w:r w:rsidR="00E450E9"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wgnieceń</w:t>
            </w: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opakowanie zbiorcze - kosz plastikowy, czysty, bez zanieczyszczeń, nieuszkodzony, oznakowanie powinno zawierać: nazwę dostawcy – producenta, adres, nazwę produktu, masę netto produktu, datę – termin produkcji i przydatności do spożycia (należy spożyć do ... miesiąc, rok), warunki przechowywania,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2400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47B" w:rsidRPr="008A547B" w:rsidRDefault="008A547B" w:rsidP="00A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</w:t>
            </w:r>
          </w:p>
        </w:tc>
      </w:tr>
      <w:tr w:rsidR="008A547B" w:rsidRPr="008A547B" w:rsidTr="008A547B">
        <w:trPr>
          <w:trHeight w:val="296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Bułka tarta - </w:t>
            </w: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opakowanie 1 kg, </w:t>
            </w: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wysuszona bułka pszenna drobno mielona, sypka, otrzymana przez rozdrobnienie wysuszonego pieczywa pszennego zwykłego i wyborowego, bez dodatku nasion, nadzień, zdobień, sypka, bez grudek, barwa naturalna, może być niejednolita, smak i zapach charakterystyczny dla suszonego pieczywa, opakowanie zbiorcze - zgrzewka termokurczliwa lub pudło kartonowe od 5-10 kg, opakowanie jednostkowe - torebka </w:t>
            </w:r>
            <w:r w:rsidR="00E450E9"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papierowa</w:t>
            </w: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oznakowana, zabezpieczona (materiał opakowaniowy dopuszczony do kontaktu z żywnością, oznakowanie powinno zawierać: nazwę dostawcy – producenta, adres, nazwę produktu, masę netto produktu, datę – termin produkcji i przydatności do spożycia (należy spożyć do ... miesiąc, rok), warunki przechowywania,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47B" w:rsidRPr="008A547B" w:rsidRDefault="008A547B" w:rsidP="00A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miesiące</w:t>
            </w:r>
          </w:p>
        </w:tc>
      </w:tr>
      <w:tr w:rsidR="008A547B" w:rsidRPr="008A547B" w:rsidTr="008A547B">
        <w:trPr>
          <w:trHeight w:val="354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Bułka zwykła pszenna</w:t>
            </w: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o wadze 80g, pieczywo mieszane produkowane z mąki żytniej i pszennej, na kwasie, z dodatkiem drożdży lub na drożdżach, z dodatkiem soli, mleka, ekstraktu słodowego oraz innych dodatków smakowych i konserwujących zgodnie z recepturą wypieku bułek,</w:t>
            </w:r>
            <w:r w:rsidR="00E450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podłużna lub okrągła bułka, z poprzecznym podziałem, skórka gładka, błyszcząca lub lekko chropowata w miejscu podziału, skórka złocista do jasnobrązowej, aromat swoisty dla rodzaju bułki, bez uszkodzeń mechanicznych, bez </w:t>
            </w:r>
            <w:r w:rsidR="00E450E9"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wgnieceń</w:t>
            </w: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opakowanie zbiorcze - kosz plastikowy, czysty, bez zanieczyszczeń, nieuszkodzony,</w:t>
            </w:r>
            <w:r w:rsidR="00E450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oznakowanie zbiorcze powinno zawierać: nazwę dostawcy – producenta, adres, nazwę produktu, masę netto produktu, datę – termin produkcji i przydatności do spożycia (należy spożyć do ... miesiąc, rok), warunki przechowywania,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6700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47B" w:rsidRPr="008A547B" w:rsidRDefault="008A547B" w:rsidP="00A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</w:t>
            </w:r>
          </w:p>
        </w:tc>
      </w:tr>
      <w:tr w:rsidR="008A547B" w:rsidRPr="008A547B" w:rsidTr="008A547B">
        <w:trPr>
          <w:trHeight w:val="226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Bułka mleczna</w:t>
            </w:r>
            <w:r w:rsidRPr="008A547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- </w:t>
            </w: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wadze 80g, ciasto drożdżowe, pieczywo z mąki pszennej z dodatkiem drożdży lub na drożdżach, z dodatkiem soli, mleka, ekstraktu słodowego lub innych dodatków smakowych i konserwujących, kształt okrągły, skórka gładka, błyszcząca, bez wgnieceń i uszkodzeń mechanicznych, opakowanie zbiorcze - kosz plastikowy, czysty, bez zanieczyszczeń, nieuszkodzony, oznakowanie zbiorcze powinno zawierać: nazwę dostawcy – producenta, adres, nazwę produktu, masę netto produktu, datę – termin produkcji i przydatności do spożycia (należy spożyć do ... miesiąc, rok), warunki przechowywania,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47B" w:rsidRPr="008A547B" w:rsidRDefault="008A547B" w:rsidP="00A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</w:t>
            </w:r>
          </w:p>
        </w:tc>
      </w:tr>
      <w:tr w:rsidR="008A547B" w:rsidRPr="008A547B" w:rsidTr="008A547B">
        <w:trPr>
          <w:trHeight w:val="367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Chleb razowy</w:t>
            </w:r>
            <w:r w:rsidRPr="008A5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krojony</w:t>
            </w: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 wadze 400 -500g, skład ziaren w cieście: </w:t>
            </w:r>
            <w:proofErr w:type="spellStart"/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siemie</w:t>
            </w:r>
            <w:proofErr w:type="spellEnd"/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lniane, pszenica, ziarno sojowe, otręby pszenne, anyż, koper, kminek, posypany ziarnem, krojony, pieczywo mieszane, z mąki żytniej i pszennej, na kwasie, z dodatkiem drożdży lub na drożdżach, z dodatkiem soli, mleka, </w:t>
            </w:r>
            <w:r w:rsidR="00E82A27"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ekstraktu</w:t>
            </w: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słodowego, ziaren zbóż oraz innych dodatkowych smakowych i konserwujących zgodnie z recepturą, pieczywo krojone - grubość kromki 1-1,2 cm, opakowany w folię, podłużny lub okrągły bochenek, skórka gładka lub lekko chropowata, błyszcząca, dopuszcza się nieznaczne pęknięcia, bez uszkodzeń  mechanicznych, opakowanie zbiorcze - kosz plastikowy, czysty, bez zanieczyszczeń, nieuszkodzony, oznakowanie powinno zawierać: nazwę dostawcy – producenta, adres, nazwę produktu, masę netto produktu, datę – termin produkcji i przydatności do spożycia (należy spożyć do ... miesiąc, rok), warunki przechowywania,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1400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47B" w:rsidRPr="008A547B" w:rsidRDefault="008A547B" w:rsidP="00A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</w:t>
            </w:r>
          </w:p>
        </w:tc>
      </w:tr>
      <w:tr w:rsidR="008A547B" w:rsidRPr="008A547B" w:rsidTr="008A547B">
        <w:trPr>
          <w:trHeight w:val="33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Chleb wieloziarnisty</w:t>
            </w: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krojony</w:t>
            </w: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 wadze 400-500 g, skład: mąka pszenna 30%, mąka żytnia 70%, ziarna słonecznika, siemię lniane, owies, płatki owsiane, soja, chleb posypany ziarnem słonecznika i siemienia lnianego, pieczywo mieszane na zakwasie , z dodatkiem drożdży lub na drożdżach, z dodatkiem soli, mleka, ekstraktu słodowego, pieczywo krojone - grubość kromki 1-1,2 cm, opakowane folią spożywczą, podłużny lub okrągły bochenek, skórka gładka lub lekko chropowata, błyszcząca, aromat swoisty dla rodzaju chleba,</w:t>
            </w:r>
            <w:r w:rsidR="00E450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bez uszkodzeń mechanicznych, opakowanie </w:t>
            </w:r>
            <w:r w:rsidR="00E450E9"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zbiorcze</w:t>
            </w: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kosz plastikowy, czysty, bez zanieczyszczeń, nieuszkodzony, oznakowanie powinno zawierać: nazwę dostawcy – producenta, adres, nazwę produktu, masę netto produktu, datę – termin produkcji i przydatności do spożycia (należy spożyć do ... miesiąc, rok), warunki przechowywania,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47B" w:rsidRPr="008A547B" w:rsidRDefault="008A547B" w:rsidP="00A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</w:t>
            </w:r>
          </w:p>
        </w:tc>
      </w:tr>
      <w:tr w:rsidR="008A547B" w:rsidRPr="008A547B" w:rsidTr="008A547B">
        <w:trPr>
          <w:trHeight w:val="225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Chleb zwykły</w:t>
            </w: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o wadze 600 g, skład: mąka pszenna 60%, mąka żytnia 40%, na kwasie z dodatkiem drożdży lub na drożdżach, z dodatkiem soli, mleka, podłużny lub okrągły bochenek, skórka gładka lub lekko chropowata, błyszcząca, aromat swoisty, bez uszkodzeń mechanicznych, bez wgnieceń, opakowanie zbiorcze - kosz plastikowy, czysty, bez zanieczyszczeń, nieuszkodzony,  znakowany etykietami lub banderolami z nadrukiem zawierającym dane: nazwę i adres producenta, rodzaj pieczywa, masę jednostkową, opis dodatków specjalnych, datę minimalnej trwałości,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47B" w:rsidRPr="008A547B" w:rsidRDefault="008A547B" w:rsidP="00A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</w:t>
            </w:r>
          </w:p>
        </w:tc>
      </w:tr>
      <w:tr w:rsidR="008A547B" w:rsidRPr="008A547B" w:rsidTr="008A547B">
        <w:trPr>
          <w:trHeight w:val="280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 </w:t>
            </w:r>
            <w:r w:rsidR="00E450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Chleb zwykły</w:t>
            </w: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krojony</w:t>
            </w: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 wadze 600 g, skład: mąka pszenna 60%, mąka żytnia 40%, na kwasie z dodatkiem drożdży lub na drożdżach, z dodatkiem soli, mleka, podłużny lub okrągły bochenek, opakowany w folię, skórka gładka lub lekko chropowata, błyszcząca, aromat swoisty, bez uszkodzeń mechanicznych, bez wgnieceń, opakowanie zbiorcze - kosz plastikowy, czysty, bez zanieczyszczeń, nieuszkodzony,  znakowany etykietami lub banderolami z nadrukiem zawierającym dane: nazwę i adres producenta, rodzaj pieczywa, masę jednostkową, opis dodatków specjalnych, datę minimalnej trwałości,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47B" w:rsidRPr="008A547B" w:rsidRDefault="008A547B" w:rsidP="00A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</w:t>
            </w:r>
          </w:p>
        </w:tc>
      </w:tr>
      <w:tr w:rsidR="008A547B" w:rsidRPr="008A547B" w:rsidTr="008A547B">
        <w:trPr>
          <w:trHeight w:val="327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E4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E450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Rogal mleczny z makiem lub sezamem</w:t>
            </w: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o wadze 100 g: ciasto drożdżowe, mleczne, posypany ziarnem maku lub sezamu, pieczywo z mąki pszennej z dodatkiem drożdży lub na drożdżach, z dodatkiem soli, mleka, ekstraktu słodowego lub innych dodatków smakowych i konserwujących, kształt półkolistego walca o końcach zwężonych i podgiętych do środka, skórka gładka, błyszcząca, posypana ziarnem sezamu, bez wgnieceń i uszkodzeń mechanicznych, opakowanie zbiorcze - kosz plastikowy, czysty, bez zanieczyszczeń, nieuszkodzony, oznakowanie zbiorcze powinno zawierać: nazwę dostawcy – producenta, adres, nazwę produktu, masę netto produktu, datę – termin produkcji i przydatności do spożycia (należy spożyć do ... miesiąc, rok), warunki przechowywania,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47B" w:rsidRPr="008A547B" w:rsidRDefault="008A547B" w:rsidP="00A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</w:t>
            </w:r>
          </w:p>
        </w:tc>
      </w:tr>
      <w:tr w:rsidR="008A547B" w:rsidRPr="008A547B" w:rsidTr="008A547B">
        <w:trPr>
          <w:trHeight w:val="7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E4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E450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Zakwas chlebowy (żur) -</w:t>
            </w: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skład: mąka żytnia, drożdże, kwas chlebowy, </w:t>
            </w:r>
            <w:r w:rsidR="00E450E9"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konsystencja</w:t>
            </w: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półgęsta</w:t>
            </w:r>
            <w:proofErr w:type="spellEnd"/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pakowane w wiadra plastikowe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47B" w:rsidRPr="008A547B" w:rsidRDefault="008A547B" w:rsidP="00A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</w:t>
            </w:r>
          </w:p>
        </w:tc>
      </w:tr>
      <w:tr w:rsidR="008A547B" w:rsidRPr="008A547B" w:rsidTr="008A547B">
        <w:trPr>
          <w:trHeight w:val="27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  <w:r w:rsidR="00E4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8A5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810</w:t>
            </w:r>
            <w:r w:rsidR="00E4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kg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47B" w:rsidRPr="008A547B" w:rsidRDefault="008A547B" w:rsidP="008A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A547B" w:rsidRPr="008A547B" w:rsidRDefault="008A547B" w:rsidP="008A5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A547B" w:rsidRDefault="008A547B">
      <w:pPr>
        <w:rPr>
          <w:rFonts w:ascii="Times New Roman" w:hAnsi="Times New Roman" w:cs="Times New Roman"/>
          <w:sz w:val="18"/>
          <w:szCs w:val="18"/>
        </w:rPr>
      </w:pPr>
    </w:p>
    <w:p w:rsidR="008A547B" w:rsidRDefault="008A547B">
      <w:pPr>
        <w:rPr>
          <w:rFonts w:ascii="Times New Roman" w:hAnsi="Times New Roman" w:cs="Times New Roman"/>
          <w:sz w:val="18"/>
          <w:szCs w:val="18"/>
        </w:rPr>
      </w:pPr>
    </w:p>
    <w:p w:rsidR="008A547B" w:rsidRDefault="008A547B" w:rsidP="008A547B">
      <w:pPr>
        <w:spacing w:after="0"/>
        <w:ind w:left="920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:rsidR="008A547B" w:rsidRPr="008A547B" w:rsidRDefault="008A547B" w:rsidP="008A547B">
      <w:pPr>
        <w:spacing w:after="0"/>
        <w:ind w:left="920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 Wykonawcy lub uprawnionej osoby</w:t>
      </w:r>
    </w:p>
    <w:p w:rsidR="008A547B" w:rsidRPr="008A547B" w:rsidRDefault="008A547B">
      <w:pPr>
        <w:rPr>
          <w:rFonts w:ascii="Times New Roman" w:hAnsi="Times New Roman" w:cs="Times New Roman"/>
          <w:sz w:val="18"/>
          <w:szCs w:val="18"/>
        </w:rPr>
      </w:pPr>
    </w:p>
    <w:sectPr w:rsidR="008A547B" w:rsidRPr="008A547B" w:rsidSect="008A547B">
      <w:pgSz w:w="16838" w:h="11906" w:orient="landscape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547B"/>
    <w:rsid w:val="000A1B1E"/>
    <w:rsid w:val="00334D67"/>
    <w:rsid w:val="008A547B"/>
    <w:rsid w:val="00AD00A7"/>
    <w:rsid w:val="00E450E9"/>
    <w:rsid w:val="00E8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0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1184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Edyta Zdrenka</cp:lastModifiedBy>
  <cp:revision>3</cp:revision>
  <cp:lastPrinted>2016-11-14T10:37:00Z</cp:lastPrinted>
  <dcterms:created xsi:type="dcterms:W3CDTF">2016-11-14T10:19:00Z</dcterms:created>
  <dcterms:modified xsi:type="dcterms:W3CDTF">2016-11-14T10:47:00Z</dcterms:modified>
</cp:coreProperties>
</file>